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FD" w:rsidRDefault="008E20FD" w:rsidP="008E20FD">
      <w:pPr>
        <w:jc w:val="center"/>
        <w:rPr>
          <w:rFonts w:ascii="Times New Roman" w:hAnsi="Times New Roman" w:cs="Times New Roman"/>
          <w:b/>
        </w:rPr>
      </w:pPr>
      <w:r w:rsidRPr="008E20FD">
        <w:rPr>
          <w:rFonts w:ascii="Times New Roman" w:hAnsi="Times New Roman" w:cs="Times New Roman"/>
          <w:b/>
        </w:rPr>
        <w:t>Запрос предложений</w:t>
      </w:r>
    </w:p>
    <w:p w:rsidR="008E20FD" w:rsidRPr="00B72E39" w:rsidRDefault="008E20FD" w:rsidP="00B72E39">
      <w:pPr>
        <w:spacing w:after="0" w:line="240" w:lineRule="auto"/>
        <w:rPr>
          <w:rFonts w:ascii="Times New Roman" w:hAnsi="Times New Roman" w:cs="Times New Roman"/>
        </w:rPr>
      </w:pPr>
      <w:r w:rsidRPr="00B72E39">
        <w:rPr>
          <w:rFonts w:ascii="Times New Roman" w:hAnsi="Times New Roman" w:cs="Times New Roman"/>
        </w:rPr>
        <w:t xml:space="preserve">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B72E39">
        <w:rPr>
          <w:rFonts w:ascii="Times New Roman" w:hAnsi="Times New Roman" w:cs="Times New Roman"/>
        </w:rPr>
        <w:t>кроме</w:t>
      </w:r>
      <w:proofErr w:type="gramEnd"/>
      <w:r w:rsidRPr="00B72E39">
        <w:rPr>
          <w:rFonts w:ascii="Times New Roman" w:hAnsi="Times New Roman" w:cs="Times New Roman"/>
        </w:rPr>
        <w:t xml:space="preserve"> прямо указанных в запросе.</w:t>
      </w:r>
    </w:p>
    <w:tbl>
      <w:tblPr>
        <w:tblStyle w:val="a3"/>
        <w:tblpPr w:leftFromText="180" w:rightFromText="180" w:vertAnchor="page" w:horzAnchor="margin" w:tblpY="2597"/>
        <w:tblW w:w="0" w:type="auto"/>
        <w:tblLook w:val="04A0" w:firstRow="1" w:lastRow="0" w:firstColumn="1" w:lastColumn="0" w:noHBand="0" w:noVBand="1"/>
      </w:tblPr>
      <w:tblGrid>
        <w:gridCol w:w="631"/>
        <w:gridCol w:w="2391"/>
        <w:gridCol w:w="6549"/>
      </w:tblGrid>
      <w:tr w:rsidR="008E20FD" w:rsidTr="008E20FD">
        <w:tc>
          <w:tcPr>
            <w:tcW w:w="631" w:type="dxa"/>
          </w:tcPr>
          <w:p w:rsidR="008E20FD" w:rsidRPr="008E20FD" w:rsidRDefault="008E20FD" w:rsidP="00B942D9">
            <w:pPr>
              <w:widowControl w:val="0"/>
              <w:spacing w:after="60" w:line="180" w:lineRule="exact"/>
              <w:ind w:right="100"/>
              <w:jc w:val="right"/>
              <w:rPr>
                <w:rFonts w:ascii="Times New Roman" w:hAnsi="Times New Roman" w:cs="Times New Roman"/>
              </w:rPr>
            </w:pPr>
            <w:r w:rsidRPr="008E20FD">
              <w:rPr>
                <w:rFonts w:ascii="Times New Roman" w:eastAsia="Arial" w:hAnsi="Times New Roman" w:cs="Times New Roman"/>
                <w:b/>
                <w:color w:val="000000"/>
                <w:lang w:eastAsia="ru-RU"/>
              </w:rPr>
              <w:t>№</w:t>
            </w:r>
          </w:p>
          <w:p w:rsidR="008E20FD" w:rsidRPr="008E20FD" w:rsidRDefault="008E20FD" w:rsidP="00B942D9">
            <w:pPr>
              <w:widowControl w:val="0"/>
              <w:spacing w:before="60" w:line="180" w:lineRule="exact"/>
              <w:ind w:right="100"/>
              <w:jc w:val="right"/>
              <w:rPr>
                <w:rFonts w:ascii="Times New Roman" w:hAnsi="Times New Roman" w:cs="Times New Roman"/>
              </w:rPr>
            </w:pPr>
            <w:proofErr w:type="gramStart"/>
            <w:r w:rsidRPr="008E20FD">
              <w:rPr>
                <w:rFonts w:ascii="Times New Roman" w:eastAsia="Arial" w:hAnsi="Times New Roman" w:cs="Times New Roman"/>
                <w:b/>
                <w:color w:val="000000"/>
                <w:lang w:eastAsia="ru-RU"/>
              </w:rPr>
              <w:t>п</w:t>
            </w:r>
            <w:proofErr w:type="gramEnd"/>
            <w:r w:rsidRPr="008E20FD">
              <w:rPr>
                <w:rFonts w:ascii="Times New Roman" w:eastAsia="Arial" w:hAnsi="Times New Roman" w:cs="Times New Roman"/>
                <w:b/>
                <w:color w:val="000000"/>
                <w:lang w:eastAsia="ru-RU"/>
              </w:rPr>
              <w:t>/п</w:t>
            </w:r>
          </w:p>
        </w:tc>
        <w:tc>
          <w:tcPr>
            <w:tcW w:w="2391" w:type="dxa"/>
            <w:vAlign w:val="center"/>
          </w:tcPr>
          <w:p w:rsidR="008E20FD" w:rsidRPr="008E20FD" w:rsidRDefault="008E20FD" w:rsidP="00B942D9">
            <w:pPr>
              <w:widowControl w:val="0"/>
              <w:spacing w:line="180" w:lineRule="exact"/>
              <w:jc w:val="center"/>
              <w:rPr>
                <w:rFonts w:ascii="Times New Roman" w:hAnsi="Times New Roman" w:cs="Times New Roman"/>
              </w:rPr>
            </w:pPr>
            <w:r w:rsidRPr="008E20FD">
              <w:rPr>
                <w:rFonts w:ascii="Times New Roman" w:eastAsia="Arial" w:hAnsi="Times New Roman" w:cs="Times New Roman"/>
                <w:b/>
                <w:color w:val="000000"/>
                <w:lang w:eastAsia="ru-RU"/>
              </w:rPr>
              <w:t>Название пункта</w:t>
            </w:r>
          </w:p>
        </w:tc>
        <w:tc>
          <w:tcPr>
            <w:tcW w:w="6549" w:type="dxa"/>
            <w:vAlign w:val="center"/>
          </w:tcPr>
          <w:p w:rsidR="008E20FD" w:rsidRPr="008E20FD" w:rsidRDefault="008E20FD" w:rsidP="00B942D9">
            <w:pPr>
              <w:widowControl w:val="0"/>
              <w:spacing w:line="180" w:lineRule="exact"/>
              <w:jc w:val="center"/>
              <w:rPr>
                <w:rFonts w:ascii="Times New Roman" w:hAnsi="Times New Roman" w:cs="Times New Roman"/>
              </w:rPr>
            </w:pPr>
            <w:r w:rsidRPr="008E20FD">
              <w:rPr>
                <w:rFonts w:ascii="Times New Roman" w:eastAsia="Arial" w:hAnsi="Times New Roman" w:cs="Times New Roman"/>
                <w:b/>
                <w:color w:val="000000"/>
                <w:lang w:eastAsia="ru-RU"/>
              </w:rPr>
              <w:t>Текст пояснений</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1</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Предмет договорного документа</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 xml:space="preserve">Закупка технологического оборудования </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2</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Дата начала и дата окончания срока подачи предложений</w:t>
            </w:r>
          </w:p>
        </w:tc>
        <w:tc>
          <w:tcPr>
            <w:tcW w:w="6549" w:type="dxa"/>
          </w:tcPr>
          <w:p w:rsidR="008E20FD" w:rsidRPr="008E20FD" w:rsidRDefault="00D30CB8" w:rsidP="00D30CB8">
            <w:pPr>
              <w:widowControl w:val="0"/>
              <w:jc w:val="both"/>
              <w:rPr>
                <w:rFonts w:ascii="Times New Roman" w:hAnsi="Times New Roman" w:cs="Times New Roman"/>
              </w:rPr>
            </w:pPr>
            <w:r>
              <w:rPr>
                <w:rFonts w:ascii="Times New Roman" w:eastAsia="Arial" w:hAnsi="Times New Roman" w:cs="Times New Roman"/>
                <w:color w:val="000000"/>
                <w:lang w:eastAsia="ru-RU"/>
              </w:rPr>
              <w:t>08</w:t>
            </w:r>
            <w:r w:rsidR="008E20FD" w:rsidRPr="008E20FD">
              <w:rPr>
                <w:rFonts w:ascii="Times New Roman" w:eastAsia="Arial" w:hAnsi="Times New Roman" w:cs="Times New Roman"/>
                <w:color w:val="000000"/>
                <w:lang w:eastAsia="ru-RU"/>
              </w:rPr>
              <w:t>.10.2020-19.10.2020</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3</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Место и дата </w:t>
            </w:r>
            <w:proofErr w:type="gramStart"/>
            <w:r w:rsidRPr="008E20FD">
              <w:rPr>
                <w:rFonts w:ascii="Times New Roman" w:eastAsia="Arial" w:hAnsi="Times New Roman" w:cs="Times New Roman"/>
                <w:color w:val="000000"/>
                <w:lang w:eastAsia="ru-RU"/>
              </w:rPr>
              <w:t>рассмотрения предложений участников запроса предложения</w:t>
            </w:r>
            <w:proofErr w:type="gramEnd"/>
            <w:r w:rsidRPr="008E20FD">
              <w:rPr>
                <w:rFonts w:ascii="Times New Roman" w:eastAsia="Arial" w:hAnsi="Times New Roman" w:cs="Times New Roman"/>
                <w:color w:val="000000"/>
                <w:lang w:eastAsia="ru-RU"/>
              </w:rPr>
              <w:t xml:space="preserve"> и подведения итогов запроса предложения</w:t>
            </w:r>
          </w:p>
        </w:tc>
        <w:tc>
          <w:tcPr>
            <w:tcW w:w="6549"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Тендерный комитет АО «Химзавод </w:t>
            </w:r>
            <w:proofErr w:type="spellStart"/>
            <w:r w:rsidRPr="008E20FD">
              <w:rPr>
                <w:rFonts w:ascii="Times New Roman" w:eastAsia="Arial" w:hAnsi="Times New Roman" w:cs="Times New Roman"/>
                <w:color w:val="000000"/>
                <w:lang w:eastAsia="ru-RU"/>
              </w:rPr>
              <w:t>им</w:t>
            </w:r>
            <w:proofErr w:type="gramStart"/>
            <w:r w:rsidRPr="008E20FD">
              <w:rPr>
                <w:rFonts w:ascii="Times New Roman" w:eastAsia="Arial" w:hAnsi="Times New Roman" w:cs="Times New Roman"/>
                <w:color w:val="000000"/>
                <w:lang w:eastAsia="ru-RU"/>
              </w:rPr>
              <w:t>.К</w:t>
            </w:r>
            <w:proofErr w:type="gramEnd"/>
            <w:r w:rsidRPr="008E20FD">
              <w:rPr>
                <w:rFonts w:ascii="Times New Roman" w:eastAsia="Arial" w:hAnsi="Times New Roman" w:cs="Times New Roman"/>
                <w:color w:val="000000"/>
                <w:lang w:eastAsia="ru-RU"/>
              </w:rPr>
              <w:t>арпова</w:t>
            </w:r>
            <w:proofErr w:type="spellEnd"/>
            <w:r w:rsidRPr="008E20FD">
              <w:rPr>
                <w:rFonts w:ascii="Times New Roman" w:eastAsia="Arial" w:hAnsi="Times New Roman" w:cs="Times New Roman"/>
                <w:color w:val="000000"/>
                <w:lang w:eastAsia="ru-RU"/>
              </w:rPr>
              <w:t xml:space="preserve">» </w:t>
            </w:r>
            <w:proofErr w:type="spellStart"/>
            <w:r w:rsidRPr="008E20FD">
              <w:rPr>
                <w:rFonts w:ascii="Times New Roman" w:eastAsia="Arial" w:hAnsi="Times New Roman" w:cs="Times New Roman"/>
                <w:color w:val="000000"/>
                <w:lang w:eastAsia="ru-RU"/>
              </w:rPr>
              <w:t>г.Менделеевск</w:t>
            </w:r>
            <w:proofErr w:type="spellEnd"/>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4</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Место и срок поставки ТМЦ, выполнения работ, оказания услуг</w:t>
            </w:r>
          </w:p>
        </w:tc>
        <w:tc>
          <w:tcPr>
            <w:tcW w:w="6549" w:type="dxa"/>
          </w:tcPr>
          <w:p w:rsidR="008E20FD" w:rsidRPr="008E20FD" w:rsidRDefault="008E20FD" w:rsidP="00B942D9">
            <w:pPr>
              <w:widowControl w:val="0"/>
              <w:jc w:val="both"/>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 xml:space="preserve">АО «Химзавод </w:t>
            </w:r>
            <w:proofErr w:type="spellStart"/>
            <w:r w:rsidRPr="008E20FD">
              <w:rPr>
                <w:rFonts w:ascii="Times New Roman" w:eastAsia="Arial" w:hAnsi="Times New Roman" w:cs="Times New Roman"/>
                <w:color w:val="000000"/>
                <w:lang w:eastAsia="ru-RU"/>
              </w:rPr>
              <w:t>им</w:t>
            </w:r>
            <w:proofErr w:type="gramStart"/>
            <w:r w:rsidRPr="008E20FD">
              <w:rPr>
                <w:rFonts w:ascii="Times New Roman" w:eastAsia="Arial" w:hAnsi="Times New Roman" w:cs="Times New Roman"/>
                <w:color w:val="000000"/>
                <w:lang w:eastAsia="ru-RU"/>
              </w:rPr>
              <w:t>.К</w:t>
            </w:r>
            <w:proofErr w:type="gramEnd"/>
            <w:r w:rsidRPr="008E20FD">
              <w:rPr>
                <w:rFonts w:ascii="Times New Roman" w:eastAsia="Arial" w:hAnsi="Times New Roman" w:cs="Times New Roman"/>
                <w:color w:val="000000"/>
                <w:lang w:eastAsia="ru-RU"/>
              </w:rPr>
              <w:t>арпова</w:t>
            </w:r>
            <w:proofErr w:type="spellEnd"/>
            <w:r w:rsidRPr="008E20FD">
              <w:rPr>
                <w:rFonts w:ascii="Times New Roman" w:eastAsia="Arial" w:hAnsi="Times New Roman" w:cs="Times New Roman"/>
                <w:color w:val="000000"/>
                <w:lang w:eastAsia="ru-RU"/>
              </w:rPr>
              <w:t>»</w:t>
            </w:r>
          </w:p>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423650, РТ, г. Менделеевск, ул. Пионерская,2, территория завода</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5</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Начальная (максимальная) цена договорного документа, включая НДС (20%)</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hAnsi="Times New Roman" w:cs="Times New Roman"/>
              </w:rPr>
              <w:t>Без начальной цены</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6</w:t>
            </w:r>
          </w:p>
        </w:tc>
        <w:tc>
          <w:tcPr>
            <w:tcW w:w="2391" w:type="dxa"/>
          </w:tcPr>
          <w:p w:rsidR="008E20FD" w:rsidRPr="008E20FD" w:rsidRDefault="008E20FD" w:rsidP="00A93D24">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Порядок </w:t>
            </w:r>
            <w:proofErr w:type="spellStart"/>
            <w:proofErr w:type="gramStart"/>
            <w:r w:rsidRPr="008E20FD">
              <w:rPr>
                <w:rFonts w:ascii="Times New Roman" w:eastAsia="Arial" w:hAnsi="Times New Roman" w:cs="Times New Roman"/>
                <w:color w:val="000000"/>
                <w:lang w:eastAsia="ru-RU"/>
              </w:rPr>
              <w:t>формирова</w:t>
            </w:r>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ния</w:t>
            </w:r>
            <w:proofErr w:type="spellEnd"/>
            <w:proofErr w:type="gramEnd"/>
            <w:r w:rsidRPr="008E20FD">
              <w:rPr>
                <w:rFonts w:ascii="Times New Roman" w:eastAsia="Arial" w:hAnsi="Times New Roman" w:cs="Times New Roman"/>
                <w:color w:val="000000"/>
                <w:lang w:eastAsia="ru-RU"/>
              </w:rPr>
              <w:t xml:space="preserve"> цены договорного документа (цены лота) (с учетом или без учета расходов на </w:t>
            </w:r>
            <w:proofErr w:type="spellStart"/>
            <w:r w:rsidRPr="008E20FD">
              <w:rPr>
                <w:rFonts w:ascii="Times New Roman" w:eastAsia="Arial" w:hAnsi="Times New Roman" w:cs="Times New Roman"/>
                <w:color w:val="000000"/>
                <w:lang w:eastAsia="ru-RU"/>
              </w:rPr>
              <w:t>пе</w:t>
            </w:r>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ревозку</w:t>
            </w:r>
            <w:proofErr w:type="spellEnd"/>
            <w:r w:rsidRPr="008E20FD">
              <w:rPr>
                <w:rFonts w:ascii="Times New Roman" w:eastAsia="Arial" w:hAnsi="Times New Roman" w:cs="Times New Roman"/>
                <w:color w:val="000000"/>
                <w:lang w:eastAsia="ru-RU"/>
              </w:rPr>
              <w:t>, страхование, уплату таможенных пошлин, налогов и других обязательных платежей)</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Доставка товара на склад покупателя за счет поставщика (</w:t>
            </w:r>
            <w:r w:rsidRPr="008E20FD">
              <w:rPr>
                <w:rFonts w:ascii="Times New Roman" w:eastAsia="Arial" w:hAnsi="Times New Roman" w:cs="Times New Roman"/>
                <w:color w:val="000000"/>
                <w:lang w:val="en-US" w:eastAsia="ru-RU"/>
              </w:rPr>
              <w:t>DDP</w:t>
            </w:r>
            <w:r w:rsidRPr="008E20FD">
              <w:rPr>
                <w:rFonts w:ascii="Times New Roman" w:eastAsia="Arial" w:hAnsi="Times New Roman" w:cs="Times New Roman"/>
                <w:color w:val="000000"/>
                <w:lang w:eastAsia="ru-RU"/>
              </w:rPr>
              <w:t xml:space="preserve"> </w:t>
            </w:r>
            <w:proofErr w:type="spellStart"/>
            <w:r w:rsidRPr="008E20FD">
              <w:rPr>
                <w:rFonts w:ascii="Times New Roman" w:eastAsia="Arial" w:hAnsi="Times New Roman" w:cs="Times New Roman"/>
                <w:color w:val="000000"/>
                <w:lang w:eastAsia="ru-RU"/>
              </w:rPr>
              <w:t>г</w:t>
            </w:r>
            <w:proofErr w:type="gramStart"/>
            <w:r w:rsidRPr="008E20FD">
              <w:rPr>
                <w:rFonts w:ascii="Times New Roman" w:eastAsia="Arial" w:hAnsi="Times New Roman" w:cs="Times New Roman"/>
                <w:color w:val="000000"/>
                <w:lang w:eastAsia="ru-RU"/>
              </w:rPr>
              <w:t>.М</w:t>
            </w:r>
            <w:proofErr w:type="gramEnd"/>
            <w:r w:rsidRPr="008E20FD">
              <w:rPr>
                <w:rFonts w:ascii="Times New Roman" w:eastAsia="Arial" w:hAnsi="Times New Roman" w:cs="Times New Roman"/>
                <w:color w:val="000000"/>
                <w:lang w:eastAsia="ru-RU"/>
              </w:rPr>
              <w:t>енделеевск</w:t>
            </w:r>
            <w:proofErr w:type="spellEnd"/>
            <w:r w:rsidRPr="008E20FD">
              <w:rPr>
                <w:rFonts w:ascii="Times New Roman" w:eastAsia="Arial" w:hAnsi="Times New Roman" w:cs="Times New Roman"/>
                <w:color w:val="000000"/>
                <w:lang w:eastAsia="ru-RU"/>
              </w:rPr>
              <w:t>)</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7</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Форма, сроки и порядок оплаты ТМЦ, работ, услуг</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 xml:space="preserve">Безналичный расчет, оплата в течение 30 дней по факту поставки товара на склад Покупателя </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8</w:t>
            </w:r>
          </w:p>
        </w:tc>
        <w:tc>
          <w:tcPr>
            <w:tcW w:w="2391" w:type="dxa"/>
          </w:tcPr>
          <w:p w:rsidR="008E20FD" w:rsidRPr="008E20FD" w:rsidRDefault="008E20FD" w:rsidP="00A93D24">
            <w:pPr>
              <w:widowControl w:val="0"/>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 xml:space="preserve">Сведения о валюте, используемой для формирования цены договорного </w:t>
            </w:r>
            <w:proofErr w:type="spellStart"/>
            <w:proofErr w:type="gramStart"/>
            <w:r w:rsidRPr="008E20FD">
              <w:rPr>
                <w:rFonts w:ascii="Times New Roman" w:eastAsia="Arial" w:hAnsi="Times New Roman" w:cs="Times New Roman"/>
                <w:color w:val="000000"/>
                <w:lang w:eastAsia="ru-RU"/>
              </w:rPr>
              <w:t>докумен</w:t>
            </w:r>
            <w:proofErr w:type="spellEnd"/>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та</w:t>
            </w:r>
            <w:proofErr w:type="gramEnd"/>
            <w:r w:rsidRPr="008E20FD">
              <w:rPr>
                <w:rFonts w:ascii="Times New Roman" w:eastAsia="Arial" w:hAnsi="Times New Roman" w:cs="Times New Roman"/>
                <w:color w:val="000000"/>
                <w:lang w:eastAsia="ru-RU"/>
              </w:rPr>
              <w:t xml:space="preserve"> и расчетов с постав</w:t>
            </w:r>
            <w:r w:rsidR="00A93D24">
              <w:rPr>
                <w:rFonts w:ascii="Times New Roman" w:eastAsia="Arial" w:hAnsi="Times New Roman" w:cs="Times New Roman"/>
                <w:color w:val="000000"/>
                <w:lang w:eastAsia="ru-RU"/>
              </w:rPr>
              <w:t>-</w:t>
            </w:r>
            <w:proofErr w:type="spellStart"/>
            <w:r w:rsidRPr="008E20FD">
              <w:rPr>
                <w:rFonts w:ascii="Times New Roman" w:eastAsia="Arial" w:hAnsi="Times New Roman" w:cs="Times New Roman"/>
                <w:color w:val="000000"/>
                <w:lang w:eastAsia="ru-RU"/>
              </w:rPr>
              <w:t>щиками</w:t>
            </w:r>
            <w:proofErr w:type="spellEnd"/>
            <w:r w:rsidRPr="008E20FD">
              <w:rPr>
                <w:rFonts w:ascii="Times New Roman" w:eastAsia="Arial" w:hAnsi="Times New Roman" w:cs="Times New Roman"/>
                <w:color w:val="000000"/>
                <w:lang w:eastAsia="ru-RU"/>
              </w:rPr>
              <w:t xml:space="preserve"> (исполните</w:t>
            </w:r>
            <w:r w:rsidR="00A93D24">
              <w:rPr>
                <w:rFonts w:ascii="Times New Roman" w:eastAsia="Arial" w:hAnsi="Times New Roman" w:cs="Times New Roman"/>
                <w:color w:val="000000"/>
                <w:lang w:eastAsia="ru-RU"/>
              </w:rPr>
              <w:t>-</w:t>
            </w:r>
            <w:proofErr w:type="spellStart"/>
            <w:r w:rsidRPr="008E20FD">
              <w:rPr>
                <w:rFonts w:ascii="Times New Roman" w:eastAsia="Arial" w:hAnsi="Times New Roman" w:cs="Times New Roman"/>
                <w:color w:val="000000"/>
                <w:lang w:eastAsia="ru-RU"/>
              </w:rPr>
              <w:t>лями</w:t>
            </w:r>
            <w:proofErr w:type="spellEnd"/>
            <w:r w:rsidRPr="008E20FD">
              <w:rPr>
                <w:rFonts w:ascii="Times New Roman" w:eastAsia="Arial" w:hAnsi="Times New Roman" w:cs="Times New Roman"/>
                <w:color w:val="000000"/>
                <w:lang w:eastAsia="ru-RU"/>
              </w:rPr>
              <w:t>, подрядчиками)</w:t>
            </w:r>
          </w:p>
        </w:tc>
        <w:tc>
          <w:tcPr>
            <w:tcW w:w="6549" w:type="dxa"/>
          </w:tcPr>
          <w:p w:rsidR="008E20FD" w:rsidRPr="008E20FD" w:rsidRDefault="008E20FD" w:rsidP="00B942D9">
            <w:pPr>
              <w:widowControl w:val="0"/>
              <w:jc w:val="both"/>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Руб. РФ</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9</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Обязательные требования к Участникам запроса предложений</w:t>
            </w:r>
          </w:p>
        </w:tc>
        <w:tc>
          <w:tcPr>
            <w:tcW w:w="6549" w:type="dxa"/>
          </w:tcPr>
          <w:p w:rsidR="008E20FD" w:rsidRPr="00736AFC" w:rsidRDefault="008E20FD" w:rsidP="00B942D9">
            <w:pPr>
              <w:pStyle w:val="3"/>
              <w:tabs>
                <w:tab w:val="left" w:pos="-42"/>
              </w:tabs>
              <w:spacing w:line="240" w:lineRule="auto"/>
              <w:ind w:firstLine="0"/>
              <w:jc w:val="both"/>
              <w:rPr>
                <w:rStyle w:val="9pt"/>
                <w:color w:val="auto"/>
                <w:highlight w:val="none"/>
              </w:rPr>
            </w:pPr>
            <w:r w:rsidRPr="00736AFC">
              <w:rPr>
                <w:rStyle w:val="9pt"/>
                <w:rFonts w:ascii="Times New Roman" w:hAnsi="Times New Roman" w:cs="Times New Roman"/>
                <w:sz w:val="22"/>
                <w:szCs w:val="22"/>
                <w:highlight w:val="none"/>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sidRPr="00736AFC">
              <w:rPr>
                <w:rStyle w:val="9pt"/>
                <w:rFonts w:ascii="Times New Roman" w:hAnsi="Times New Roman" w:cs="Times New Roman"/>
                <w:highlight w:val="none"/>
              </w:rPr>
              <w:t xml:space="preserve"> </w:t>
            </w:r>
          </w:p>
          <w:p w:rsidR="008E20FD" w:rsidRPr="00736AFC" w:rsidRDefault="00F228BB" w:rsidP="00F228BB">
            <w:pPr>
              <w:pStyle w:val="3"/>
              <w:tabs>
                <w:tab w:val="left" w:pos="-42"/>
              </w:tabs>
              <w:spacing w:line="240" w:lineRule="auto"/>
              <w:ind w:firstLine="0"/>
              <w:jc w:val="both"/>
            </w:pPr>
            <w:r>
              <w:rPr>
                <w:rStyle w:val="9pt"/>
                <w:rFonts w:ascii="Times New Roman" w:hAnsi="Times New Roman" w:cs="Times New Roman"/>
                <w:sz w:val="22"/>
                <w:szCs w:val="22"/>
                <w:highlight w:val="none"/>
              </w:rPr>
              <w:t>1.</w:t>
            </w:r>
            <w:r w:rsidR="008E20FD" w:rsidRPr="00736AFC">
              <w:rPr>
                <w:rStyle w:val="9pt"/>
                <w:rFonts w:ascii="Times New Roman" w:hAnsi="Times New Roman" w:cs="Times New Roman"/>
                <w:sz w:val="22"/>
                <w:szCs w:val="22"/>
                <w:highlight w:val="none"/>
              </w:rPr>
              <w:t>Быть правомочным заключать договорный документ;</w:t>
            </w:r>
          </w:p>
          <w:p w:rsidR="008E20FD" w:rsidRPr="00736AFC" w:rsidRDefault="00F228BB" w:rsidP="00F228BB">
            <w:pPr>
              <w:pStyle w:val="3"/>
              <w:tabs>
                <w:tab w:val="left" w:pos="-28"/>
              </w:tabs>
              <w:spacing w:line="240" w:lineRule="auto"/>
              <w:ind w:firstLine="0"/>
              <w:jc w:val="both"/>
            </w:pPr>
            <w:r>
              <w:rPr>
                <w:rStyle w:val="9pt"/>
                <w:rFonts w:ascii="Times New Roman" w:hAnsi="Times New Roman" w:cs="Times New Roman"/>
                <w:sz w:val="22"/>
                <w:szCs w:val="22"/>
                <w:highlight w:val="none"/>
              </w:rPr>
              <w:t>2.</w:t>
            </w:r>
            <w:r w:rsidR="008E20FD" w:rsidRPr="00736AFC">
              <w:rPr>
                <w:rStyle w:val="9pt"/>
                <w:rFonts w:ascii="Times New Roman" w:hAnsi="Times New Roman" w:cs="Times New Roman"/>
                <w:sz w:val="22"/>
                <w:szCs w:val="22"/>
                <w:highlight w:val="none"/>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w:t>
            </w:r>
            <w:r w:rsidR="008E20FD" w:rsidRPr="00736AFC">
              <w:rPr>
                <w:rStyle w:val="9pt"/>
                <w:rFonts w:ascii="Times New Roman" w:hAnsi="Times New Roman" w:cs="Times New Roman"/>
                <w:sz w:val="22"/>
                <w:szCs w:val="22"/>
                <w:highlight w:val="none"/>
              </w:rPr>
              <w:lastRenderedPageBreak/>
              <w:t>являющихся предметом заключаемого договорного документа;</w:t>
            </w:r>
          </w:p>
          <w:p w:rsidR="008E20FD" w:rsidRPr="008E20FD" w:rsidRDefault="00F228BB" w:rsidP="00F228BB">
            <w:pPr>
              <w:pStyle w:val="3"/>
              <w:tabs>
                <w:tab w:val="left" w:pos="-38"/>
              </w:tabs>
              <w:spacing w:line="240" w:lineRule="auto"/>
              <w:ind w:firstLine="0"/>
              <w:jc w:val="both"/>
              <w:rPr>
                <w:rStyle w:val="9pt"/>
                <w:color w:val="auto"/>
                <w:sz w:val="22"/>
                <w:szCs w:val="22"/>
                <w:highlight w:val="none"/>
              </w:rPr>
            </w:pPr>
            <w:r>
              <w:rPr>
                <w:rStyle w:val="9pt"/>
                <w:rFonts w:ascii="Times New Roman" w:hAnsi="Times New Roman" w:cs="Times New Roman"/>
                <w:sz w:val="22"/>
                <w:szCs w:val="22"/>
                <w:highlight w:val="none"/>
              </w:rPr>
              <w:t>3.</w:t>
            </w:r>
            <w:r w:rsidR="008E20FD" w:rsidRPr="00736AFC">
              <w:rPr>
                <w:rStyle w:val="9pt"/>
                <w:rFonts w:ascii="Times New Roman" w:hAnsi="Times New Roman" w:cs="Times New Roman"/>
                <w:sz w:val="22"/>
                <w:szCs w:val="22"/>
                <w:highlight w:val="none"/>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4.</w:t>
            </w:r>
            <w:r w:rsidR="008E20FD" w:rsidRPr="008E20FD">
              <w:rPr>
                <w:rFonts w:ascii="Times New Roman" w:hAnsi="Times New Roman" w:cs="Times New Roman"/>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r w:rsidR="00DF6005">
              <w:rPr>
                <w:rFonts w:ascii="Times New Roman" w:hAnsi="Times New Roman" w:cs="Times New Roman"/>
              </w:rPr>
              <w:t>;</w:t>
            </w:r>
            <w:r w:rsidR="008E20FD" w:rsidRPr="008E20FD">
              <w:rPr>
                <w:rFonts w:ascii="Times New Roman" w:hAnsi="Times New Roman" w:cs="Times New Roman"/>
              </w:rPr>
              <w:t xml:space="preserve"> </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5.</w:t>
            </w:r>
            <w:r w:rsidR="008E20FD" w:rsidRPr="008E20FD">
              <w:rPr>
                <w:rFonts w:ascii="Times New Roman" w:hAnsi="Times New Roman" w:cs="Times New Roman"/>
              </w:rPr>
              <w:t>Не находиться в процессе ликвидации или быть признанным по решению арбитражного суда несостоятельным (банкротом);</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6.</w:t>
            </w:r>
            <w:r w:rsidR="008E20FD" w:rsidRPr="008E20FD">
              <w:rPr>
                <w:rFonts w:ascii="Times New Roman" w:hAnsi="Times New Roman" w:cs="Times New Roman"/>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7.</w:t>
            </w:r>
            <w:r w:rsidR="008E20FD" w:rsidRPr="008E20FD">
              <w:rPr>
                <w:rFonts w:ascii="Times New Roman" w:hAnsi="Times New Roman" w:cs="Times New Roman"/>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rsidR="00DF6005" w:rsidRPr="00DF6005" w:rsidRDefault="00F228BB" w:rsidP="00F228BB">
            <w:pPr>
              <w:pStyle w:val="3"/>
              <w:tabs>
                <w:tab w:val="left" w:pos="-38"/>
              </w:tabs>
              <w:spacing w:line="240" w:lineRule="auto"/>
              <w:ind w:firstLine="0"/>
              <w:jc w:val="both"/>
              <w:rPr>
                <w:color w:val="000000"/>
                <w:lang w:eastAsia="ru-RU"/>
              </w:rPr>
            </w:pPr>
            <w:r>
              <w:rPr>
                <w:rFonts w:ascii="Times New Roman" w:hAnsi="Times New Roman" w:cs="Times New Roman"/>
              </w:rPr>
              <w:t>8.</w:t>
            </w:r>
            <w:r w:rsidR="008E20FD" w:rsidRPr="008E20FD">
              <w:rPr>
                <w:rFonts w:ascii="Times New Roman" w:hAnsi="Times New Roman" w:cs="Times New Roman"/>
              </w:rPr>
              <w:t>Отсутствие в Реестре недобросовестных поставщиков сведений об Участнике запроса предложений.</w:t>
            </w:r>
            <w:r w:rsidR="008E20FD">
              <w:rPr>
                <w:rFonts w:ascii="Times New Roman" w:hAnsi="Times New Roman" w:cs="Times New Roman"/>
              </w:rPr>
              <w:t xml:space="preserve"> </w:t>
            </w:r>
          </w:p>
          <w:p w:rsidR="008E20FD" w:rsidRPr="00736AFC" w:rsidRDefault="008E20FD" w:rsidP="00DF6005">
            <w:pPr>
              <w:pStyle w:val="3"/>
              <w:tabs>
                <w:tab w:val="left" w:pos="-38"/>
              </w:tabs>
              <w:spacing w:line="240" w:lineRule="auto"/>
              <w:ind w:firstLine="0"/>
              <w:jc w:val="both"/>
              <w:rPr>
                <w:color w:val="000000"/>
                <w:lang w:eastAsia="ru-RU"/>
              </w:rPr>
            </w:pPr>
            <w:r w:rsidRPr="008E20FD">
              <w:rPr>
                <w:rFonts w:ascii="Times New Roman" w:hAnsi="Times New Roman" w:cs="Times New Roman"/>
              </w:rPr>
              <w:t>Данные требования обязательно подтверждаются документально.</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10</w:t>
            </w:r>
          </w:p>
        </w:tc>
        <w:tc>
          <w:tcPr>
            <w:tcW w:w="2391" w:type="dxa"/>
          </w:tcPr>
          <w:p w:rsidR="008E20FD" w:rsidRPr="008E20FD" w:rsidRDefault="008E20FD" w:rsidP="008E20FD">
            <w:pPr>
              <w:rPr>
                <w:rFonts w:ascii="Times New Roman" w:hAnsi="Times New Roman" w:cs="Times New Roman"/>
              </w:rPr>
            </w:pPr>
            <w:r w:rsidRPr="008E20FD">
              <w:rPr>
                <w:rFonts w:ascii="Times New Roman" w:hAnsi="Times New Roman" w:cs="Times New Roman"/>
              </w:rPr>
              <w:t>Порядок предоставления Коммерческого предложения и необходимого пакета документов</w:t>
            </w:r>
          </w:p>
        </w:tc>
        <w:tc>
          <w:tcPr>
            <w:tcW w:w="6549" w:type="dxa"/>
          </w:tcPr>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Коммерческое предложение подается в адрес контактного лица</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 xml:space="preserve">Общества </w:t>
            </w:r>
            <w:proofErr w:type="gramStart"/>
            <w:r w:rsidRPr="008E20FD">
              <w:rPr>
                <w:rFonts w:ascii="Times New Roman" w:hAnsi="Times New Roman" w:cs="Times New Roman"/>
              </w:rPr>
              <w:t>-И</w:t>
            </w:r>
            <w:proofErr w:type="gramEnd"/>
            <w:r w:rsidRPr="008E20FD">
              <w:rPr>
                <w:rFonts w:ascii="Times New Roman" w:hAnsi="Times New Roman" w:cs="Times New Roman"/>
              </w:rPr>
              <w:t>сполнителя закупки в запечатанном конверте</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 xml:space="preserve">уполномоченным представителем, на котором указывается: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 xml:space="preserve">наименование и адрес Общества - исполнителя закупки;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 xml:space="preserve">полное фирменное наименование (фамилия, имя, отчество) Участника и его почтовый адрес;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предмет запроса предложений.</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Конверт должен быть заверен печатью организации.</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Пакет предоставляемых документов также включает:</w:t>
            </w:r>
          </w:p>
          <w:p w:rsidR="008E20FD" w:rsidRPr="008E20FD" w:rsidRDefault="0087255D" w:rsidP="0087255D">
            <w:pPr>
              <w:jc w:val="both"/>
              <w:rPr>
                <w:rFonts w:ascii="Times New Roman" w:hAnsi="Times New Roman" w:cs="Times New Roman"/>
              </w:rPr>
            </w:pPr>
            <w:r>
              <w:rPr>
                <w:rFonts w:ascii="Times New Roman" w:hAnsi="Times New Roman" w:cs="Times New Roman"/>
              </w:rPr>
              <w:t>1.</w:t>
            </w:r>
            <w:r w:rsidR="008E20FD" w:rsidRPr="008E20FD">
              <w:rPr>
                <w:rFonts w:ascii="Times New Roman" w:hAnsi="Times New Roman" w:cs="Times New Roman"/>
              </w:rPr>
              <w:t>Анкета Участника</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2.</w:t>
            </w:r>
            <w:r w:rsidR="008E20FD" w:rsidRPr="008E20FD">
              <w:rPr>
                <w:rFonts w:ascii="Times New Roman" w:hAnsi="Times New Roman" w:cs="Times New Roman"/>
              </w:rPr>
              <w:t>Техническое предложение (при необходимости)</w:t>
            </w:r>
            <w:r w:rsidR="006934CA">
              <w:rPr>
                <w:rFonts w:ascii="Times New Roman" w:hAnsi="Times New Roman" w:cs="Times New Roman"/>
              </w:rPr>
              <w:t>.</w:t>
            </w:r>
            <w:bookmarkStart w:id="0" w:name="_GoBack"/>
            <w:bookmarkEnd w:id="0"/>
          </w:p>
          <w:p w:rsidR="008E20FD" w:rsidRPr="008E20FD" w:rsidRDefault="0087255D" w:rsidP="0087255D">
            <w:pPr>
              <w:jc w:val="both"/>
              <w:rPr>
                <w:rFonts w:ascii="Times New Roman" w:hAnsi="Times New Roman" w:cs="Times New Roman"/>
              </w:rPr>
            </w:pPr>
            <w:r>
              <w:rPr>
                <w:rFonts w:ascii="Times New Roman" w:hAnsi="Times New Roman" w:cs="Times New Roman"/>
              </w:rPr>
              <w:t>3.</w:t>
            </w:r>
            <w:r w:rsidR="008E20FD" w:rsidRPr="008E20FD">
              <w:rPr>
                <w:rFonts w:ascii="Times New Roman" w:hAnsi="Times New Roman" w:cs="Times New Roman"/>
              </w:rPr>
              <w:t>Документы, подтверждающие полномочия лица на осуществление действий от имени Участника:</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w:t>
            </w:r>
            <w:r w:rsidR="008E20FD" w:rsidRPr="008E20FD">
              <w:rPr>
                <w:rFonts w:ascii="Times New Roman" w:hAnsi="Times New Roman" w:cs="Times New Roman"/>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w:t>
            </w:r>
            <w:proofErr w:type="gramEnd"/>
            <w:r w:rsidR="008E20FD" w:rsidRPr="008E20FD">
              <w:rPr>
                <w:rFonts w:ascii="Times New Roman" w:hAnsi="Times New Roman" w:cs="Times New Roman"/>
              </w:rPr>
              <w:t xml:space="preserve"> В случае если указанная доверенность подписана лицом, уполномоченным руководителем Участника, Предложение </w:t>
            </w:r>
            <w:r w:rsidR="008E20FD" w:rsidRPr="008E20FD">
              <w:rPr>
                <w:rFonts w:ascii="Times New Roman" w:hAnsi="Times New Roman" w:cs="Times New Roman"/>
              </w:rPr>
              <w:lastRenderedPageBreak/>
              <w:t>должно содержать также документ, подтверждающий полномочия такого лица.</w:t>
            </w:r>
          </w:p>
          <w:p w:rsidR="008E20FD" w:rsidRPr="008E20FD" w:rsidRDefault="0087255D" w:rsidP="0087255D">
            <w:pPr>
              <w:jc w:val="both"/>
              <w:rPr>
                <w:rFonts w:ascii="Times New Roman" w:hAnsi="Times New Roman" w:cs="Times New Roman"/>
              </w:rPr>
            </w:pPr>
            <w:r>
              <w:rPr>
                <w:rFonts w:ascii="Times New Roman" w:hAnsi="Times New Roman" w:cs="Times New Roman"/>
              </w:rPr>
              <w:t>4.</w:t>
            </w:r>
            <w:r w:rsidR="008E20FD" w:rsidRPr="008E20FD">
              <w:rPr>
                <w:rFonts w:ascii="Times New Roman" w:hAnsi="Times New Roman" w:cs="Times New Roman"/>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5.</w:t>
            </w:r>
            <w:r w:rsidR="008E20FD" w:rsidRPr="008E20FD">
              <w:rPr>
                <w:rFonts w:ascii="Times New Roman" w:hAnsi="Times New Roman" w:cs="Times New Roman"/>
              </w:rPr>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6.</w:t>
            </w:r>
            <w:r w:rsidR="008E20FD" w:rsidRPr="008E20FD">
              <w:rPr>
                <w:rFonts w:ascii="Times New Roman" w:hAnsi="Times New Roman" w:cs="Times New Roman"/>
              </w:rPr>
              <w:t>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r>
              <w:rPr>
                <w:rFonts w:ascii="Times New Roman" w:hAnsi="Times New Roman" w:cs="Times New Roman"/>
              </w:rPr>
              <w:t>.</w:t>
            </w:r>
            <w:proofErr w:type="gramEnd"/>
          </w:p>
          <w:p w:rsidR="008E20FD" w:rsidRPr="008E20FD" w:rsidRDefault="0087255D" w:rsidP="0087255D">
            <w:pPr>
              <w:jc w:val="both"/>
              <w:rPr>
                <w:rFonts w:ascii="Times New Roman" w:hAnsi="Times New Roman" w:cs="Times New Roman"/>
              </w:rPr>
            </w:pPr>
            <w:r>
              <w:rPr>
                <w:rFonts w:ascii="Times New Roman" w:hAnsi="Times New Roman" w:cs="Times New Roman"/>
              </w:rPr>
              <w:t>7.</w:t>
            </w:r>
            <w:r w:rsidR="008E20FD" w:rsidRPr="008E20FD">
              <w:rPr>
                <w:rFonts w:ascii="Times New Roman" w:hAnsi="Times New Roman" w:cs="Times New Roman"/>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w:t>
            </w:r>
            <w:r w:rsidR="008E20FD">
              <w:t xml:space="preserve"> </w:t>
            </w:r>
            <w:r w:rsidR="008E20FD" w:rsidRPr="008E20FD">
              <w:rPr>
                <w:rFonts w:ascii="Times New Roman" w:hAnsi="Times New Roman" w:cs="Times New Roman"/>
              </w:rPr>
              <w:t>предложений, в случае если в соответствии с законодательством установлены такие требования (копии лицензий и иных разрешительных документов)</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8.</w:t>
            </w:r>
            <w:r w:rsidR="008E20FD" w:rsidRPr="008E20FD">
              <w:rPr>
                <w:rFonts w:ascii="Times New Roman" w:hAnsi="Times New Roman" w:cs="Times New Roman"/>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r>
              <w:rPr>
                <w:rFonts w:ascii="Times New Roman" w:hAnsi="Times New Roman" w:cs="Times New Roman"/>
              </w:rPr>
              <w:t>.</w:t>
            </w:r>
            <w:proofErr w:type="gramEnd"/>
          </w:p>
          <w:p w:rsidR="008E20FD" w:rsidRPr="008E20FD" w:rsidRDefault="0087255D" w:rsidP="0087255D">
            <w:pPr>
              <w:jc w:val="both"/>
              <w:rPr>
                <w:rFonts w:ascii="Times New Roman" w:hAnsi="Times New Roman" w:cs="Times New Roman"/>
              </w:rPr>
            </w:pPr>
            <w:r>
              <w:rPr>
                <w:rFonts w:ascii="Times New Roman" w:hAnsi="Times New Roman" w:cs="Times New Roman"/>
              </w:rPr>
              <w:t>9.</w:t>
            </w:r>
            <w:r w:rsidR="008E20FD" w:rsidRPr="008E20FD">
              <w:rPr>
                <w:rFonts w:ascii="Times New Roman" w:hAnsi="Times New Roman" w:cs="Times New Roman"/>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10. Справку в свободной форме об аналогичных, (сопоставимых) по характеру и объему оказания услугах</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11.</w:t>
            </w:r>
            <w:r w:rsidR="008E20FD" w:rsidRPr="008E20FD">
              <w:rPr>
                <w:rFonts w:ascii="Times New Roman" w:hAnsi="Times New Roman" w:cs="Times New Roman"/>
              </w:rPr>
              <w:t>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11</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 xml:space="preserve">Информация о </w:t>
            </w:r>
          </w:p>
          <w:p w:rsidR="008E20FD" w:rsidRPr="00736AFC" w:rsidRDefault="008E20FD" w:rsidP="00B942D9">
            <w:pPr>
              <w:pStyle w:val="3"/>
              <w:spacing w:line="240" w:lineRule="auto"/>
              <w:ind w:firstLine="0"/>
            </w:pPr>
            <w:proofErr w:type="gramStart"/>
            <w:r w:rsidRPr="00736AFC">
              <w:rPr>
                <w:rStyle w:val="9pt"/>
                <w:rFonts w:ascii="Times New Roman" w:hAnsi="Times New Roman" w:cs="Times New Roman"/>
                <w:sz w:val="22"/>
                <w:szCs w:val="22"/>
                <w:highlight w:val="none"/>
              </w:rPr>
              <w:t>соисполнителях</w:t>
            </w:r>
            <w:proofErr w:type="gramEnd"/>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xml:space="preserve">Необходимо представить информацию о привлекаемых соисполнителях с указанием наименования соисполнителей, </w:t>
            </w:r>
            <w:r w:rsidRPr="00736AFC">
              <w:rPr>
                <w:rStyle w:val="9pt"/>
                <w:rFonts w:ascii="Times New Roman" w:hAnsi="Times New Roman" w:cs="Times New Roman"/>
                <w:sz w:val="22"/>
                <w:szCs w:val="22"/>
                <w:highlight w:val="none"/>
              </w:rPr>
              <w:lastRenderedPageBreak/>
              <w:t>перечня распределения работ, выполняемых соисполнителями, числом привлекаемых сотрудников соисполнителей.</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12</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Информация для оценки и сопоставления предложений</w:t>
            </w:r>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Для оценки и сопоставления предложения Участнику необходимо предоставить информацию;</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xml:space="preserve">- сертификат качества ТМЦ /предложение участника </w:t>
            </w:r>
            <w:proofErr w:type="gramStart"/>
            <w:r w:rsidRPr="00736AFC">
              <w:rPr>
                <w:rStyle w:val="9pt"/>
                <w:rFonts w:ascii="Times New Roman" w:hAnsi="Times New Roman" w:cs="Times New Roman"/>
                <w:sz w:val="22"/>
                <w:szCs w:val="22"/>
                <w:highlight w:val="none"/>
              </w:rPr>
              <w:t>по</w:t>
            </w:r>
            <w:proofErr w:type="gramEnd"/>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составу и этапам работ/ предложение по составу и</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структуре результатов работ;</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стоимость и график оплаты;</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сроки поставки ТМЦ/ проведения работ;</w:t>
            </w:r>
          </w:p>
          <w:p w:rsidR="008E20FD" w:rsidRPr="00736AFC" w:rsidRDefault="00F228BB" w:rsidP="00B942D9">
            <w:pPr>
              <w:pStyle w:val="3"/>
              <w:spacing w:line="240" w:lineRule="auto"/>
              <w:ind w:firstLine="0"/>
              <w:jc w:val="both"/>
            </w:pPr>
            <w:r>
              <w:rPr>
                <w:rStyle w:val="9pt"/>
                <w:rFonts w:ascii="Times New Roman" w:hAnsi="Times New Roman" w:cs="Times New Roman"/>
                <w:sz w:val="22"/>
                <w:szCs w:val="22"/>
                <w:highlight w:val="none"/>
              </w:rPr>
              <w:t>-</w:t>
            </w:r>
            <w:r w:rsidR="008E20FD" w:rsidRPr="00736AFC">
              <w:rPr>
                <w:rStyle w:val="9pt"/>
                <w:rFonts w:ascii="Times New Roman" w:hAnsi="Times New Roman" w:cs="Times New Roman"/>
                <w:sz w:val="22"/>
                <w:szCs w:val="22"/>
                <w:highlight w:val="none"/>
              </w:rPr>
              <w:t xml:space="preserve">опыт, проведения аналогичных работ/ опыт работы с </w:t>
            </w:r>
            <w:r w:rsidR="008E20FD" w:rsidRPr="00DF6005">
              <w:rPr>
                <w:rStyle w:val="9pt"/>
                <w:rFonts w:ascii="Times New Roman" w:hAnsi="Times New Roman" w:cs="Times New Roman"/>
                <w:sz w:val="22"/>
                <w:szCs w:val="22"/>
                <w:highlight w:val="none"/>
              </w:rPr>
              <w:t>АО</w:t>
            </w:r>
            <w:r w:rsidR="008E20FD">
              <w:rPr>
                <w:rStyle w:val="9pt"/>
                <w:rFonts w:ascii="Times New Roman" w:hAnsi="Times New Roman" w:cs="Times New Roman"/>
                <w:highlight w:val="none"/>
              </w:rPr>
              <w:t xml:space="preserve"> </w:t>
            </w:r>
            <w:r w:rsidR="008E20FD" w:rsidRPr="00DF6005">
              <w:rPr>
                <w:rStyle w:val="9pt"/>
                <w:rFonts w:ascii="Times New Roman" w:hAnsi="Times New Roman" w:cs="Times New Roman"/>
                <w:sz w:val="22"/>
                <w:szCs w:val="22"/>
                <w:highlight w:val="none"/>
              </w:rPr>
              <w:t xml:space="preserve">«Химзавод </w:t>
            </w:r>
            <w:proofErr w:type="spellStart"/>
            <w:r w:rsidR="008E20FD" w:rsidRPr="00DF6005">
              <w:rPr>
                <w:rStyle w:val="9pt"/>
                <w:rFonts w:ascii="Times New Roman" w:hAnsi="Times New Roman" w:cs="Times New Roman"/>
                <w:sz w:val="22"/>
                <w:szCs w:val="22"/>
                <w:highlight w:val="none"/>
              </w:rPr>
              <w:t>им</w:t>
            </w:r>
            <w:proofErr w:type="gramStart"/>
            <w:r w:rsidR="008E20FD" w:rsidRPr="00DF6005">
              <w:rPr>
                <w:rStyle w:val="9pt"/>
                <w:rFonts w:ascii="Times New Roman" w:hAnsi="Times New Roman" w:cs="Times New Roman"/>
                <w:sz w:val="22"/>
                <w:szCs w:val="22"/>
                <w:highlight w:val="none"/>
              </w:rPr>
              <w:t>.К</w:t>
            </w:r>
            <w:proofErr w:type="gramEnd"/>
            <w:r w:rsidR="008E20FD" w:rsidRPr="00DF6005">
              <w:rPr>
                <w:rStyle w:val="9pt"/>
                <w:rFonts w:ascii="Times New Roman" w:hAnsi="Times New Roman" w:cs="Times New Roman"/>
                <w:sz w:val="22"/>
                <w:szCs w:val="22"/>
                <w:highlight w:val="none"/>
              </w:rPr>
              <w:t>арпова</w:t>
            </w:r>
            <w:proofErr w:type="spellEnd"/>
            <w:r w:rsidR="008E20FD" w:rsidRPr="00DF6005">
              <w:rPr>
                <w:rStyle w:val="9pt"/>
                <w:rFonts w:ascii="Times New Roman" w:hAnsi="Times New Roman" w:cs="Times New Roman"/>
                <w:sz w:val="22"/>
                <w:szCs w:val="22"/>
                <w:highlight w:val="none"/>
              </w:rPr>
              <w:t>».</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13</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 xml:space="preserve">Количество копий </w:t>
            </w:r>
          </w:p>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предложений</w:t>
            </w:r>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w:t>
            </w:r>
            <w:r w:rsidR="0087255D">
              <w:rPr>
                <w:rStyle w:val="9pt"/>
                <w:rFonts w:ascii="Times New Roman" w:hAnsi="Times New Roman" w:cs="Times New Roman"/>
                <w:sz w:val="22"/>
                <w:szCs w:val="22"/>
                <w:highlight w:val="none"/>
              </w:rPr>
              <w:t>.</w:t>
            </w:r>
          </w:p>
        </w:tc>
      </w:tr>
    </w:tbl>
    <w:p w:rsidR="00F4162D" w:rsidRDefault="00F4162D" w:rsidP="008E20FD">
      <w:pPr>
        <w:spacing w:after="0" w:line="240" w:lineRule="auto"/>
        <w:rPr>
          <w:rFonts w:ascii="Times New Roman" w:hAnsi="Times New Roman" w:cs="Times New Roma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Руководитель подразделения -</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Инициатора</w:t>
      </w:r>
      <w:r w:rsidRPr="00B72E39">
        <w:rPr>
          <w:rFonts w:ascii="Times New Roman" w:eastAsia="Times New Roman" w:hAnsi="Times New Roman" w:cs="Times New Roman"/>
          <w:lang w:eastAsia="zh-CN"/>
        </w:rPr>
        <w:tab/>
        <w:t xml:space="preserve">                  __________________________                    </w:t>
      </w:r>
      <w:proofErr w:type="spellStart"/>
      <w:r w:rsidRPr="00B72E39">
        <w:rPr>
          <w:rFonts w:ascii="Times New Roman" w:eastAsia="Times New Roman" w:hAnsi="Times New Roman" w:cs="Times New Roman"/>
          <w:lang w:eastAsia="zh-CN"/>
        </w:rPr>
        <w:t>Бузаков</w:t>
      </w:r>
      <w:proofErr w:type="spellEnd"/>
      <w:r w:rsidRPr="00B72E39">
        <w:rPr>
          <w:rFonts w:ascii="Times New Roman" w:eastAsia="Times New Roman" w:hAnsi="Times New Roman" w:cs="Times New Roman"/>
          <w:lang w:eastAsia="zh-CN"/>
        </w:rPr>
        <w:t xml:space="preserve"> А.А.</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ab/>
        <w:t>(подпись)</w:t>
      </w:r>
      <w:r w:rsidRPr="00B72E39">
        <w:rPr>
          <w:rFonts w:ascii="Times New Roman" w:eastAsia="Times New Roman" w:hAnsi="Times New Roman" w:cs="Times New Roman"/>
          <w:lang w:eastAsia="zh-CN"/>
        </w:rPr>
        <w:tab/>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 xml:space="preserve">Контактное лицо         __________________________                     </w:t>
      </w:r>
      <w:proofErr w:type="spellStart"/>
      <w:r w:rsidRPr="00B72E39">
        <w:rPr>
          <w:rFonts w:ascii="Times New Roman" w:eastAsia="Times New Roman" w:hAnsi="Times New Roman" w:cs="Times New Roman"/>
          <w:lang w:eastAsia="zh-CN"/>
        </w:rPr>
        <w:t>Бузаков</w:t>
      </w:r>
      <w:proofErr w:type="spellEnd"/>
      <w:r w:rsidRPr="00B72E39">
        <w:rPr>
          <w:rFonts w:ascii="Times New Roman" w:eastAsia="Times New Roman" w:hAnsi="Times New Roman" w:cs="Times New Roman"/>
          <w:lang w:eastAsia="zh-CN"/>
        </w:rPr>
        <w:t xml:space="preserve"> А.А.</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ab/>
        <w:t>(подпись)</w:t>
      </w:r>
      <w:r w:rsidRPr="00B72E39">
        <w:rPr>
          <w:rFonts w:ascii="Times New Roman" w:eastAsia="Times New Roman" w:hAnsi="Times New Roman" w:cs="Times New Roman"/>
          <w:lang w:eastAsia="zh-CN"/>
        </w:rPr>
        <w:tab/>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 телефона контактного лица: +7</w:t>
      </w:r>
      <w:r w:rsidRPr="00B72E39">
        <w:rPr>
          <w:rFonts w:ascii="Times New Roman" w:eastAsia="Times New Roman" w:hAnsi="Times New Roman" w:cs="Times New Roman"/>
          <w:lang w:val="en-US" w:eastAsia="zh-CN"/>
        </w:rPr>
        <w:t> </w:t>
      </w:r>
      <w:r w:rsidRPr="00B72E39">
        <w:rPr>
          <w:rFonts w:ascii="Times New Roman" w:eastAsia="Times New Roman" w:hAnsi="Times New Roman" w:cs="Times New Roman"/>
          <w:lang w:eastAsia="zh-CN"/>
        </w:rPr>
        <w:t>912 8237792</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e-</w:t>
      </w:r>
      <w:proofErr w:type="spellStart"/>
      <w:r w:rsidRPr="00B72E39">
        <w:rPr>
          <w:rFonts w:ascii="Times New Roman" w:eastAsia="Times New Roman" w:hAnsi="Times New Roman" w:cs="Times New Roman"/>
          <w:lang w:eastAsia="zh-CN"/>
        </w:rPr>
        <w:t>mail</w:t>
      </w:r>
      <w:proofErr w:type="spellEnd"/>
      <w:r w:rsidRPr="00B72E39">
        <w:rPr>
          <w:rFonts w:ascii="Times New Roman" w:eastAsia="Times New Roman" w:hAnsi="Times New Roman" w:cs="Times New Roman"/>
          <w:lang w:eastAsia="zh-CN"/>
        </w:rPr>
        <w:t xml:space="preserve"> контактного лица: </w:t>
      </w:r>
      <w:proofErr w:type="spellStart"/>
      <w:r w:rsidRPr="00B72E39">
        <w:rPr>
          <w:rFonts w:ascii="Times New Roman" w:eastAsia="Times New Roman" w:hAnsi="Times New Roman" w:cs="Times New Roman"/>
          <w:lang w:val="en-US" w:eastAsia="zh-CN"/>
        </w:rPr>
        <w:t>buz</w:t>
      </w:r>
      <w:proofErr w:type="spellEnd"/>
      <w:r w:rsidRPr="00B72E39">
        <w:rPr>
          <w:rFonts w:ascii="Times New Roman" w:eastAsia="Times New Roman" w:hAnsi="Times New Roman" w:cs="Times New Roman"/>
          <w:lang w:eastAsia="zh-CN"/>
        </w:rPr>
        <w:t>64@</w:t>
      </w:r>
      <w:r w:rsidRPr="00B72E39">
        <w:rPr>
          <w:rFonts w:ascii="Times New Roman" w:eastAsia="Times New Roman" w:hAnsi="Times New Roman" w:cs="Times New Roman"/>
          <w:lang w:val="en-US" w:eastAsia="zh-CN"/>
        </w:rPr>
        <w:t>mail</w:t>
      </w:r>
      <w:r w:rsidRPr="00B72E39">
        <w:rPr>
          <w:rFonts w:ascii="Times New Roman" w:eastAsia="Times New Roman" w:hAnsi="Times New Roman" w:cs="Times New Roman"/>
          <w:lang w:eastAsia="zh-CN"/>
        </w:rPr>
        <w:t>.</w:t>
      </w:r>
      <w:proofErr w:type="spellStart"/>
      <w:r w:rsidRPr="00B72E39">
        <w:rPr>
          <w:rFonts w:ascii="Times New Roman" w:eastAsia="Times New Roman" w:hAnsi="Times New Roman" w:cs="Times New Roman"/>
          <w:lang w:val="en-US" w:eastAsia="zh-CN"/>
        </w:rPr>
        <w:t>ru</w:t>
      </w:r>
      <w:proofErr w:type="spellEnd"/>
    </w:p>
    <w:p w:rsidR="00B72E39" w:rsidRPr="008E20FD" w:rsidRDefault="00B72E39" w:rsidP="008E20FD">
      <w:pPr>
        <w:spacing w:after="0" w:line="240" w:lineRule="auto"/>
        <w:rPr>
          <w:rFonts w:ascii="Times New Roman" w:hAnsi="Times New Roman" w:cs="Times New Roman"/>
        </w:rPr>
      </w:pPr>
    </w:p>
    <w:sectPr w:rsidR="00B72E39" w:rsidRPr="008E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B"/>
    <w:multiLevelType w:val="multilevel"/>
    <w:tmpl w:val="0000000B"/>
    <w:name w:val="WW8Num11"/>
    <w:lvl w:ilvl="0">
      <w:start w:val="4"/>
      <w:numFmt w:val="decimal"/>
      <w:lvlText w:val="%1."/>
      <w:lvlJc w:val="left"/>
      <w:pPr>
        <w:tabs>
          <w:tab w:val="num" w:pos="72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0B"/>
    <w:rsid w:val="00107E0B"/>
    <w:rsid w:val="006934CA"/>
    <w:rsid w:val="0087255D"/>
    <w:rsid w:val="008E20FD"/>
    <w:rsid w:val="00A93D24"/>
    <w:rsid w:val="00B72E39"/>
    <w:rsid w:val="00D30CB8"/>
    <w:rsid w:val="00DF6005"/>
    <w:rsid w:val="00F228BB"/>
    <w:rsid w:val="00F4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8E20FD"/>
    <w:rPr>
      <w:rFonts w:ascii="Arial" w:eastAsia="Arial" w:hAnsi="Arial" w:cs="Arial"/>
      <w:b w:val="0"/>
      <w:bCs w:val="0"/>
      <w:i w:val="0"/>
      <w:iCs w:val="0"/>
      <w:caps w:val="0"/>
      <w:smallCaps w:val="0"/>
      <w:strike w:val="0"/>
      <w:dstrike w:val="0"/>
      <w:color w:val="000000"/>
      <w:spacing w:val="0"/>
      <w:w w:val="100"/>
      <w:position w:val="0"/>
      <w:sz w:val="18"/>
      <w:szCs w:val="18"/>
      <w:highlight w:val="white"/>
      <w:u w:val="none"/>
      <w:vertAlign w:val="baseline"/>
      <w:lang w:val="ru-RU"/>
    </w:rPr>
  </w:style>
  <w:style w:type="paragraph" w:customStyle="1" w:styleId="3">
    <w:name w:val="Основной текст3"/>
    <w:basedOn w:val="a"/>
    <w:rsid w:val="008E20FD"/>
    <w:pPr>
      <w:widowControl w:val="0"/>
      <w:spacing w:after="0" w:line="0" w:lineRule="atLeast"/>
      <w:ind w:hanging="740"/>
    </w:pPr>
    <w:rPr>
      <w:rFonts w:ascii="Arial" w:eastAsia="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8E20FD"/>
    <w:rPr>
      <w:rFonts w:ascii="Arial" w:eastAsia="Arial" w:hAnsi="Arial" w:cs="Arial"/>
      <w:b w:val="0"/>
      <w:bCs w:val="0"/>
      <w:i w:val="0"/>
      <w:iCs w:val="0"/>
      <w:caps w:val="0"/>
      <w:smallCaps w:val="0"/>
      <w:strike w:val="0"/>
      <w:dstrike w:val="0"/>
      <w:color w:val="000000"/>
      <w:spacing w:val="0"/>
      <w:w w:val="100"/>
      <w:position w:val="0"/>
      <w:sz w:val="18"/>
      <w:szCs w:val="18"/>
      <w:highlight w:val="white"/>
      <w:u w:val="none"/>
      <w:vertAlign w:val="baseline"/>
      <w:lang w:val="ru-RU"/>
    </w:rPr>
  </w:style>
  <w:style w:type="paragraph" w:customStyle="1" w:styleId="3">
    <w:name w:val="Основной текст3"/>
    <w:basedOn w:val="a"/>
    <w:rsid w:val="008E20FD"/>
    <w:pPr>
      <w:widowControl w:val="0"/>
      <w:spacing w:after="0" w:line="0" w:lineRule="atLeast"/>
      <w:ind w:hanging="740"/>
    </w:pPr>
    <w:rPr>
      <w:rFonts w:ascii="Arial" w:eastAsia="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2020-10-11T15:12:00Z</dcterms:created>
  <dcterms:modified xsi:type="dcterms:W3CDTF">2020-10-12T09:21:00Z</dcterms:modified>
</cp:coreProperties>
</file>